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472" w14:textId="3DDA728A" w:rsidR="00442434" w:rsidRPr="001C6827" w:rsidRDefault="001C6827">
      <w:pPr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CC7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FFB0" wp14:editId="45BE131C">
                <wp:simplePos x="0" y="0"/>
                <wp:positionH relativeFrom="column">
                  <wp:posOffset>4471670</wp:posOffset>
                </wp:positionH>
                <wp:positionV relativeFrom="paragraph">
                  <wp:posOffset>-472440</wp:posOffset>
                </wp:positionV>
                <wp:extent cx="18669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C105E" w14:textId="438E18AF" w:rsidR="001C6827" w:rsidRDefault="001C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5D53B" wp14:editId="5F8B5AE1">
                                  <wp:extent cx="1743075" cy="1083310"/>
                                  <wp:effectExtent l="0" t="0" r="952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8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pt;margin-top:-37.2pt;width:147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" fillcolor="white [3201]" stroked="f" strokeweight=".5pt">
                <v:textbox>
                  <w:txbxContent>
                    <w:p w14:paraId="5CFC105E" w14:textId="438E18AF" w:rsidR="001C6827" w:rsidRDefault="001C6827">
                      <w:r>
                        <w:rPr>
                          <w:noProof/>
                        </w:rPr>
                        <w:drawing>
                          <wp:inline distT="0" distB="0" distL="0" distR="0" wp14:anchorId="3D55D53B" wp14:editId="5F8B5AE1">
                            <wp:extent cx="1743075" cy="1083310"/>
                            <wp:effectExtent l="0" t="0" r="952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6827"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  <w:t>Programa „Įveikiame kartu“</w:t>
      </w:r>
    </w:p>
    <w:p w14:paraId="43AE6CF4" w14:textId="5EA019F4" w:rsidR="001C6827" w:rsidRPr="001C6827" w:rsidRDefault="00F45C2A" w:rsidP="00923EBE">
      <w:pPr>
        <w:spacing w:before="120"/>
        <w:rPr>
          <w:rFonts w:asciiTheme="minorHAnsi" w:hAnsiTheme="minorHAnsi" w:cstheme="minorHAnsi"/>
          <w:b/>
          <w:bCs/>
          <w:i/>
          <w:iCs/>
          <w:color w:val="CC7900"/>
        </w:rPr>
      </w:pPr>
      <w:r>
        <w:rPr>
          <w:rFonts w:asciiTheme="minorHAnsi" w:hAnsiTheme="minorHAnsi" w:cstheme="minorHAnsi"/>
          <w:b/>
          <w:bCs/>
          <w:i/>
          <w:iCs/>
          <w:color w:val="CC7900"/>
        </w:rPr>
        <w:t>Vilniaus 1</w:t>
      </w:r>
      <w:r w:rsidR="00BA1646">
        <w:rPr>
          <w:rFonts w:asciiTheme="minorHAnsi" w:hAnsiTheme="minorHAnsi" w:cstheme="minorHAnsi"/>
          <w:b/>
          <w:bCs/>
          <w:i/>
          <w:iCs/>
          <w:color w:val="CC7900"/>
        </w:rPr>
        <w:t xml:space="preserve"> grupė</w:t>
      </w:r>
    </w:p>
    <w:p w14:paraId="5B142973" w14:textId="2F86FDFD" w:rsidR="001C6827" w:rsidRDefault="001C6827"/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3118"/>
      </w:tblGrid>
      <w:tr w:rsidR="00F45C2A" w:rsidRPr="00F45C2A" w14:paraId="27322BDB" w14:textId="77777777" w:rsidTr="004A4352"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7D5B8" w14:textId="77777777" w:rsidR="00F45C2A" w:rsidRPr="00F45C2A" w:rsidRDefault="00F45C2A" w:rsidP="00F45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5C2A">
              <w:rPr>
                <w:b/>
                <w:bCs/>
                <w:sz w:val="22"/>
                <w:szCs w:val="22"/>
              </w:rPr>
              <w:t>Eil.</w:t>
            </w:r>
          </w:p>
          <w:p w14:paraId="0EFEC931" w14:textId="77777777" w:rsidR="00F45C2A" w:rsidRPr="00F45C2A" w:rsidRDefault="00F45C2A" w:rsidP="00F45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5C2A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790C01" w14:textId="77777777" w:rsidR="00F45C2A" w:rsidRPr="00F45C2A" w:rsidRDefault="00F45C2A" w:rsidP="00F45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5C2A">
              <w:rPr>
                <w:b/>
                <w:bCs/>
                <w:sz w:val="22"/>
                <w:szCs w:val="22"/>
              </w:rPr>
              <w:t>Įstaiga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CE6CD6" w14:textId="77777777" w:rsidR="00F45C2A" w:rsidRPr="00F45C2A" w:rsidRDefault="00F45C2A" w:rsidP="00F45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5C2A">
              <w:rPr>
                <w:b/>
                <w:bCs/>
                <w:sz w:val="22"/>
                <w:szCs w:val="22"/>
              </w:rPr>
              <w:t>Pedagogo vardas ir pavardė</w:t>
            </w:r>
          </w:p>
        </w:tc>
      </w:tr>
      <w:tr w:rsidR="00F45C2A" w:rsidRPr="00F45C2A" w14:paraId="7D23865F" w14:textId="77777777" w:rsidTr="00923EBE">
        <w:trPr>
          <w:trHeight w:val="510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4AC9296E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224735A2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>Vilniaus „Atgajos“ specialioji mokykla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20E14512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Daiva </w:t>
            </w:r>
            <w:proofErr w:type="spellStart"/>
            <w:r w:rsidRPr="00F45C2A">
              <w:t>Mikelėnaitiė</w:t>
            </w:r>
            <w:proofErr w:type="spellEnd"/>
            <w:r w:rsidRPr="00F45C2A">
              <w:t>-Laukienė</w:t>
            </w:r>
          </w:p>
        </w:tc>
      </w:tr>
      <w:tr w:rsidR="00F45C2A" w:rsidRPr="00F45C2A" w14:paraId="0EBDF5A7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56E6EB9D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14:paraId="73E9BEAC" w14:textId="77777777" w:rsidR="00F45C2A" w:rsidRPr="00F45C2A" w:rsidRDefault="00F45C2A" w:rsidP="00F45C2A">
            <w:r w:rsidRPr="00F45C2A">
              <w:t>Vilniaus Žėručio pradinė mokykla</w:t>
            </w:r>
          </w:p>
        </w:tc>
        <w:tc>
          <w:tcPr>
            <w:tcW w:w="3118" w:type="dxa"/>
            <w:vAlign w:val="center"/>
          </w:tcPr>
          <w:p w14:paraId="6944C81D" w14:textId="77777777" w:rsidR="00F45C2A" w:rsidRPr="00F45C2A" w:rsidRDefault="00F45C2A" w:rsidP="00F45C2A">
            <w:r w:rsidRPr="00F45C2A">
              <w:t xml:space="preserve">Jurgita </w:t>
            </w:r>
            <w:proofErr w:type="spellStart"/>
            <w:r w:rsidRPr="00F45C2A">
              <w:t>Gadeikė</w:t>
            </w:r>
            <w:proofErr w:type="spellEnd"/>
          </w:p>
        </w:tc>
      </w:tr>
      <w:tr w:rsidR="00F45C2A" w:rsidRPr="00F45C2A" w14:paraId="74E27162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2885B779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14:paraId="2CDC7274" w14:textId="77777777" w:rsidR="00F45C2A" w:rsidRPr="00F45C2A" w:rsidRDefault="00F45C2A" w:rsidP="00F45C2A">
            <w:r w:rsidRPr="00F45C2A">
              <w:rPr>
                <w:color w:val="000000"/>
              </w:rPr>
              <w:t>Šalčininkų r. Jašiūnų „Aušros“ gimnazija</w:t>
            </w:r>
          </w:p>
        </w:tc>
        <w:tc>
          <w:tcPr>
            <w:tcW w:w="3118" w:type="dxa"/>
            <w:vAlign w:val="center"/>
          </w:tcPr>
          <w:p w14:paraId="201F8949" w14:textId="77777777" w:rsidR="00F45C2A" w:rsidRPr="00F45C2A" w:rsidRDefault="00F45C2A" w:rsidP="00F45C2A">
            <w:r w:rsidRPr="00F45C2A">
              <w:t xml:space="preserve">Liucija </w:t>
            </w:r>
            <w:proofErr w:type="spellStart"/>
            <w:r w:rsidRPr="00F45C2A">
              <w:t>Kravčenko</w:t>
            </w:r>
            <w:proofErr w:type="spellEnd"/>
          </w:p>
        </w:tc>
      </w:tr>
      <w:tr w:rsidR="00F45C2A" w:rsidRPr="00F45C2A" w14:paraId="6FB5ACFD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2E24C1D3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vAlign w:val="center"/>
          </w:tcPr>
          <w:p w14:paraId="532C93FE" w14:textId="77777777" w:rsidR="00F45C2A" w:rsidRPr="00F45C2A" w:rsidRDefault="00F45C2A" w:rsidP="00F45C2A">
            <w:r w:rsidRPr="00F45C2A">
              <w:t>Vilniaus Jono Laužiko konsultacinis-mokymo centras</w:t>
            </w:r>
          </w:p>
        </w:tc>
        <w:tc>
          <w:tcPr>
            <w:tcW w:w="3118" w:type="dxa"/>
            <w:vAlign w:val="center"/>
          </w:tcPr>
          <w:p w14:paraId="70365707" w14:textId="77777777" w:rsidR="00F45C2A" w:rsidRPr="00F45C2A" w:rsidRDefault="00F45C2A" w:rsidP="00F45C2A">
            <w:r w:rsidRPr="00F45C2A">
              <w:t xml:space="preserve">Jolanta </w:t>
            </w:r>
            <w:proofErr w:type="spellStart"/>
            <w:r w:rsidRPr="00F45C2A">
              <w:t>Grikštienė</w:t>
            </w:r>
            <w:proofErr w:type="spellEnd"/>
          </w:p>
        </w:tc>
      </w:tr>
      <w:tr w:rsidR="00F45C2A" w:rsidRPr="00F45C2A" w14:paraId="5C590840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7DCD1EED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vAlign w:val="center"/>
          </w:tcPr>
          <w:p w14:paraId="41287683" w14:textId="77777777" w:rsidR="00F45C2A" w:rsidRPr="00F45C2A" w:rsidRDefault="00F45C2A" w:rsidP="00F45C2A">
            <w:r w:rsidRPr="00F45C2A">
              <w:t>Vilniaus Jono Laužiko konsultacinis-mokymo centras</w:t>
            </w:r>
          </w:p>
        </w:tc>
        <w:tc>
          <w:tcPr>
            <w:tcW w:w="3118" w:type="dxa"/>
            <w:vAlign w:val="center"/>
          </w:tcPr>
          <w:p w14:paraId="485768B7" w14:textId="77777777" w:rsidR="00F45C2A" w:rsidRPr="00F45C2A" w:rsidRDefault="00F45C2A" w:rsidP="00F45C2A">
            <w:r w:rsidRPr="00F45C2A">
              <w:t xml:space="preserve">Kristina </w:t>
            </w:r>
            <w:proofErr w:type="spellStart"/>
            <w:r w:rsidRPr="00F45C2A">
              <w:t>Ivanova</w:t>
            </w:r>
            <w:proofErr w:type="spellEnd"/>
          </w:p>
        </w:tc>
      </w:tr>
      <w:tr w:rsidR="00F45C2A" w:rsidRPr="00F45C2A" w14:paraId="6427D8D4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5E9E5BEF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vAlign w:val="center"/>
          </w:tcPr>
          <w:p w14:paraId="7C39D41C" w14:textId="77777777" w:rsidR="00F45C2A" w:rsidRPr="00F45C2A" w:rsidRDefault="00F45C2A" w:rsidP="00F45C2A">
            <w:r w:rsidRPr="00F45C2A">
              <w:t>Vilniaus „Šaltinio“ pagrindinė mokykla</w:t>
            </w:r>
          </w:p>
        </w:tc>
        <w:tc>
          <w:tcPr>
            <w:tcW w:w="3118" w:type="dxa"/>
            <w:vAlign w:val="center"/>
          </w:tcPr>
          <w:p w14:paraId="518B32C7" w14:textId="77777777" w:rsidR="00F45C2A" w:rsidRPr="00F45C2A" w:rsidRDefault="00F45C2A" w:rsidP="00F45C2A">
            <w:r w:rsidRPr="00F45C2A">
              <w:t xml:space="preserve">Kamilė </w:t>
            </w:r>
            <w:proofErr w:type="spellStart"/>
            <w:r w:rsidRPr="00F45C2A">
              <w:t>Tamul</w:t>
            </w:r>
            <w:proofErr w:type="spellEnd"/>
          </w:p>
        </w:tc>
      </w:tr>
      <w:tr w:rsidR="00F45C2A" w:rsidRPr="00F45C2A" w14:paraId="5FE017BD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67B6235E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vAlign w:val="center"/>
          </w:tcPr>
          <w:p w14:paraId="5177ABA2" w14:textId="77777777" w:rsidR="00F45C2A" w:rsidRPr="00F45C2A" w:rsidRDefault="00F45C2A" w:rsidP="00F45C2A">
            <w:r w:rsidRPr="00F45C2A">
              <w:t>Ukmergės r. Taujėnų gimnazija</w:t>
            </w:r>
          </w:p>
        </w:tc>
        <w:tc>
          <w:tcPr>
            <w:tcW w:w="3118" w:type="dxa"/>
            <w:vAlign w:val="center"/>
          </w:tcPr>
          <w:p w14:paraId="77004190" w14:textId="77777777" w:rsidR="00F45C2A" w:rsidRPr="00F45C2A" w:rsidRDefault="00F45C2A" w:rsidP="00F45C2A">
            <w:r w:rsidRPr="00F45C2A">
              <w:t xml:space="preserve">Regina </w:t>
            </w:r>
            <w:proofErr w:type="spellStart"/>
            <w:r w:rsidRPr="00F45C2A">
              <w:t>Pušinskienė</w:t>
            </w:r>
            <w:proofErr w:type="spellEnd"/>
          </w:p>
        </w:tc>
      </w:tr>
      <w:tr w:rsidR="00F45C2A" w:rsidRPr="00F45C2A" w14:paraId="07F3C0CF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32FB9330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vAlign w:val="center"/>
          </w:tcPr>
          <w:p w14:paraId="784A76FE" w14:textId="77777777" w:rsidR="00F45C2A" w:rsidRPr="00F45C2A" w:rsidRDefault="00F45C2A" w:rsidP="00F45C2A">
            <w:r w:rsidRPr="00F45C2A">
              <w:t>Vilniaus Emilijos Pliaterytės progimnazija</w:t>
            </w:r>
          </w:p>
        </w:tc>
        <w:tc>
          <w:tcPr>
            <w:tcW w:w="3118" w:type="dxa"/>
            <w:vAlign w:val="center"/>
          </w:tcPr>
          <w:p w14:paraId="5BC3F751" w14:textId="77777777" w:rsidR="00F45C2A" w:rsidRPr="00F45C2A" w:rsidRDefault="00F45C2A" w:rsidP="00F45C2A">
            <w:r w:rsidRPr="00F45C2A">
              <w:t xml:space="preserve">Lina </w:t>
            </w:r>
            <w:proofErr w:type="spellStart"/>
            <w:r w:rsidRPr="00F45C2A">
              <w:t>Budriūnienė</w:t>
            </w:r>
            <w:proofErr w:type="spellEnd"/>
          </w:p>
        </w:tc>
      </w:tr>
      <w:tr w:rsidR="00F45C2A" w:rsidRPr="00F45C2A" w14:paraId="2B91026E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2D388BA2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vAlign w:val="center"/>
          </w:tcPr>
          <w:p w14:paraId="6D5195CC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>Utenos specialioji mokykla - daugiafunkcis centras</w:t>
            </w:r>
          </w:p>
        </w:tc>
        <w:tc>
          <w:tcPr>
            <w:tcW w:w="3118" w:type="dxa"/>
            <w:vAlign w:val="center"/>
          </w:tcPr>
          <w:p w14:paraId="6DECAC0B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Raimonda </w:t>
            </w:r>
            <w:proofErr w:type="spellStart"/>
            <w:r w:rsidRPr="00F45C2A">
              <w:t>Raišienė</w:t>
            </w:r>
            <w:proofErr w:type="spellEnd"/>
          </w:p>
        </w:tc>
      </w:tr>
      <w:tr w:rsidR="00F45C2A" w:rsidRPr="00F45C2A" w14:paraId="47611AD3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7517071B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vAlign w:val="center"/>
          </w:tcPr>
          <w:p w14:paraId="0F788C26" w14:textId="77777777" w:rsidR="00F45C2A" w:rsidRPr="00F45C2A" w:rsidRDefault="00F45C2A" w:rsidP="00F45C2A">
            <w:r w:rsidRPr="00F45C2A">
              <w:t>Utenos specialioji mokykla - daugiafunkcis centras</w:t>
            </w:r>
          </w:p>
        </w:tc>
        <w:tc>
          <w:tcPr>
            <w:tcW w:w="3118" w:type="dxa"/>
            <w:vAlign w:val="center"/>
          </w:tcPr>
          <w:p w14:paraId="1EA552AB" w14:textId="77777777" w:rsidR="00F45C2A" w:rsidRPr="00F45C2A" w:rsidRDefault="00F45C2A" w:rsidP="00F45C2A">
            <w:r w:rsidRPr="00F45C2A">
              <w:t xml:space="preserve">Gražina </w:t>
            </w:r>
            <w:proofErr w:type="spellStart"/>
            <w:r w:rsidRPr="00F45C2A">
              <w:t>Gaivenienė</w:t>
            </w:r>
            <w:proofErr w:type="spellEnd"/>
          </w:p>
        </w:tc>
      </w:tr>
      <w:tr w:rsidR="00F45C2A" w:rsidRPr="00F45C2A" w14:paraId="5BE6E6F4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734EED09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vAlign w:val="center"/>
          </w:tcPr>
          <w:p w14:paraId="35E8710D" w14:textId="77777777" w:rsidR="00F45C2A" w:rsidRPr="00F45C2A" w:rsidRDefault="00F45C2A" w:rsidP="00F45C2A">
            <w:r w:rsidRPr="00F45C2A">
              <w:t>Vilniaus „Aušros“ mokykla-darželis</w:t>
            </w:r>
          </w:p>
        </w:tc>
        <w:tc>
          <w:tcPr>
            <w:tcW w:w="3118" w:type="dxa"/>
            <w:vAlign w:val="center"/>
          </w:tcPr>
          <w:p w14:paraId="3145C016" w14:textId="77777777" w:rsidR="00F45C2A" w:rsidRPr="00F45C2A" w:rsidRDefault="00F45C2A" w:rsidP="00F45C2A">
            <w:r w:rsidRPr="00F45C2A">
              <w:t xml:space="preserve">Edita </w:t>
            </w:r>
            <w:proofErr w:type="spellStart"/>
            <w:r w:rsidRPr="00F45C2A">
              <w:t>Aleksiejienė</w:t>
            </w:r>
            <w:proofErr w:type="spellEnd"/>
          </w:p>
        </w:tc>
      </w:tr>
      <w:tr w:rsidR="00F45C2A" w:rsidRPr="00F45C2A" w14:paraId="0EDB4321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44370C1C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vAlign w:val="center"/>
          </w:tcPr>
          <w:p w14:paraId="0ED8767A" w14:textId="77777777" w:rsidR="00F45C2A" w:rsidRPr="00F45C2A" w:rsidRDefault="00F45C2A" w:rsidP="00F45C2A">
            <w:r w:rsidRPr="00F45C2A">
              <w:t>Vilniaus „Aušros“ mokykla-darželis</w:t>
            </w:r>
          </w:p>
        </w:tc>
        <w:tc>
          <w:tcPr>
            <w:tcW w:w="3118" w:type="dxa"/>
            <w:vAlign w:val="center"/>
          </w:tcPr>
          <w:p w14:paraId="2145D3CE" w14:textId="77777777" w:rsidR="00F45C2A" w:rsidRPr="00F45C2A" w:rsidRDefault="00F45C2A" w:rsidP="00F45C2A">
            <w:r w:rsidRPr="00F45C2A">
              <w:rPr>
                <w:color w:val="000000"/>
              </w:rPr>
              <w:t xml:space="preserve">Arūnė </w:t>
            </w:r>
            <w:proofErr w:type="spellStart"/>
            <w:r w:rsidRPr="00F45C2A">
              <w:rPr>
                <w:color w:val="000000"/>
              </w:rPr>
              <w:t>Juozalėnienė</w:t>
            </w:r>
            <w:proofErr w:type="spellEnd"/>
          </w:p>
        </w:tc>
      </w:tr>
      <w:tr w:rsidR="00F45C2A" w:rsidRPr="00F45C2A" w14:paraId="2BAB7E5A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0CAB12CC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  <w:vAlign w:val="center"/>
          </w:tcPr>
          <w:p w14:paraId="19FCCC5E" w14:textId="77777777" w:rsidR="00F45C2A" w:rsidRPr="00F45C2A" w:rsidRDefault="00F45C2A" w:rsidP="00F45C2A">
            <w:r w:rsidRPr="00F45C2A">
              <w:rPr>
                <w:color w:val="000000"/>
              </w:rPr>
              <w:t>Švenčionių rajono Pabradės "Ryto" gimnazija</w:t>
            </w:r>
          </w:p>
        </w:tc>
        <w:tc>
          <w:tcPr>
            <w:tcW w:w="3118" w:type="dxa"/>
            <w:vAlign w:val="center"/>
          </w:tcPr>
          <w:p w14:paraId="1238E4BA" w14:textId="77777777" w:rsidR="00F45C2A" w:rsidRPr="00F45C2A" w:rsidRDefault="00F45C2A" w:rsidP="00F45C2A">
            <w:r w:rsidRPr="00F45C2A">
              <w:t xml:space="preserve">Rita </w:t>
            </w:r>
            <w:proofErr w:type="spellStart"/>
            <w:r w:rsidRPr="00F45C2A">
              <w:t>Leleikienė</w:t>
            </w:r>
            <w:proofErr w:type="spellEnd"/>
          </w:p>
        </w:tc>
      </w:tr>
      <w:tr w:rsidR="00F45C2A" w:rsidRPr="00F45C2A" w14:paraId="529EE740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6D1B00CF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14.</w:t>
            </w:r>
          </w:p>
        </w:tc>
        <w:tc>
          <w:tcPr>
            <w:tcW w:w="5812" w:type="dxa"/>
            <w:vAlign w:val="center"/>
          </w:tcPr>
          <w:p w14:paraId="3FFAF54B" w14:textId="77777777" w:rsidR="00F45C2A" w:rsidRPr="00F45C2A" w:rsidRDefault="00F45C2A" w:rsidP="00F45C2A">
            <w:r w:rsidRPr="00F45C2A">
              <w:t>Vilniaus „Saulėtekio“ mokykla-daugiafunkcis centras</w:t>
            </w:r>
          </w:p>
        </w:tc>
        <w:tc>
          <w:tcPr>
            <w:tcW w:w="3118" w:type="dxa"/>
            <w:vAlign w:val="center"/>
          </w:tcPr>
          <w:p w14:paraId="19A10DE6" w14:textId="77777777" w:rsidR="00F45C2A" w:rsidRPr="00F45C2A" w:rsidRDefault="00F45C2A" w:rsidP="00F45C2A">
            <w:r w:rsidRPr="00F45C2A">
              <w:t xml:space="preserve">Natalija </w:t>
            </w:r>
            <w:proofErr w:type="spellStart"/>
            <w:r w:rsidRPr="00F45C2A">
              <w:t>Buržinskaja</w:t>
            </w:r>
            <w:proofErr w:type="spellEnd"/>
          </w:p>
        </w:tc>
      </w:tr>
      <w:tr w:rsidR="00F45C2A" w:rsidRPr="00F45C2A" w14:paraId="63CFDE18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351A7305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15.</w:t>
            </w:r>
          </w:p>
        </w:tc>
        <w:tc>
          <w:tcPr>
            <w:tcW w:w="5812" w:type="dxa"/>
            <w:vAlign w:val="center"/>
          </w:tcPr>
          <w:p w14:paraId="52BB4874" w14:textId="77777777" w:rsidR="00F45C2A" w:rsidRPr="00F45C2A" w:rsidRDefault="00F45C2A" w:rsidP="00F45C2A">
            <w:r w:rsidRPr="00F45C2A">
              <w:t>Vilniaus „Saulėtekio“ mokykla-daugiafunkcis centras</w:t>
            </w:r>
          </w:p>
        </w:tc>
        <w:tc>
          <w:tcPr>
            <w:tcW w:w="3118" w:type="dxa"/>
            <w:vAlign w:val="center"/>
          </w:tcPr>
          <w:p w14:paraId="75D76879" w14:textId="77777777" w:rsidR="00F45C2A" w:rsidRPr="00F45C2A" w:rsidRDefault="00F45C2A" w:rsidP="00F45C2A">
            <w:r w:rsidRPr="00F45C2A">
              <w:t xml:space="preserve">Irena </w:t>
            </w:r>
            <w:proofErr w:type="spellStart"/>
            <w:r w:rsidRPr="00F45C2A">
              <w:t>Milevskaja</w:t>
            </w:r>
            <w:proofErr w:type="spellEnd"/>
          </w:p>
        </w:tc>
      </w:tr>
      <w:tr w:rsidR="00F45C2A" w:rsidRPr="00F45C2A" w14:paraId="515A272B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38882D8A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16.</w:t>
            </w:r>
          </w:p>
        </w:tc>
        <w:tc>
          <w:tcPr>
            <w:tcW w:w="5812" w:type="dxa"/>
            <w:vAlign w:val="center"/>
          </w:tcPr>
          <w:p w14:paraId="5B47D369" w14:textId="77777777" w:rsidR="00F45C2A" w:rsidRPr="00F45C2A" w:rsidRDefault="00F45C2A" w:rsidP="00F45C2A">
            <w:r w:rsidRPr="00F45C2A">
              <w:t>Vilniaus „Saulėtekio“ mokykla-daugiafunkcis centras</w:t>
            </w:r>
          </w:p>
        </w:tc>
        <w:tc>
          <w:tcPr>
            <w:tcW w:w="3118" w:type="dxa"/>
            <w:vAlign w:val="center"/>
          </w:tcPr>
          <w:p w14:paraId="6D863989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Liucija </w:t>
            </w:r>
            <w:proofErr w:type="spellStart"/>
            <w:r w:rsidRPr="00F45C2A">
              <w:t>Stasilo</w:t>
            </w:r>
            <w:proofErr w:type="spellEnd"/>
          </w:p>
        </w:tc>
      </w:tr>
      <w:tr w:rsidR="00F45C2A" w:rsidRPr="00F45C2A" w14:paraId="4453749B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0A9D73C4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17.</w:t>
            </w:r>
          </w:p>
        </w:tc>
        <w:tc>
          <w:tcPr>
            <w:tcW w:w="5812" w:type="dxa"/>
            <w:vAlign w:val="center"/>
          </w:tcPr>
          <w:p w14:paraId="556EE332" w14:textId="77777777" w:rsidR="00F45C2A" w:rsidRPr="00F45C2A" w:rsidRDefault="00F45C2A" w:rsidP="00F45C2A">
            <w:r w:rsidRPr="00F45C2A">
              <w:rPr>
                <w:color w:val="000000"/>
              </w:rPr>
              <w:t>Vilniaus Pranciškaus Skorinos gimnazija</w:t>
            </w:r>
          </w:p>
        </w:tc>
        <w:tc>
          <w:tcPr>
            <w:tcW w:w="3118" w:type="dxa"/>
            <w:vAlign w:val="center"/>
          </w:tcPr>
          <w:p w14:paraId="1A0EC976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Erika </w:t>
            </w:r>
            <w:proofErr w:type="spellStart"/>
            <w:r w:rsidRPr="00F45C2A">
              <w:t>Jurkevičiūtė</w:t>
            </w:r>
            <w:proofErr w:type="spellEnd"/>
          </w:p>
        </w:tc>
      </w:tr>
      <w:tr w:rsidR="00F45C2A" w:rsidRPr="00F45C2A" w14:paraId="69668713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06007B2F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18.</w:t>
            </w:r>
          </w:p>
        </w:tc>
        <w:tc>
          <w:tcPr>
            <w:tcW w:w="5812" w:type="dxa"/>
            <w:vAlign w:val="center"/>
          </w:tcPr>
          <w:p w14:paraId="5B825F04" w14:textId="77777777" w:rsidR="00F45C2A" w:rsidRPr="00F45C2A" w:rsidRDefault="00F45C2A" w:rsidP="00F45C2A">
            <w:r w:rsidRPr="00F45C2A">
              <w:rPr>
                <w:color w:val="000000"/>
              </w:rPr>
              <w:t xml:space="preserve">Vilniaus r. Nemėžio </w:t>
            </w:r>
            <w:proofErr w:type="spellStart"/>
            <w:r w:rsidRPr="00F45C2A">
              <w:rPr>
                <w:color w:val="000000"/>
              </w:rPr>
              <w:t>šv.</w:t>
            </w:r>
            <w:proofErr w:type="spellEnd"/>
            <w:r w:rsidRPr="00F45C2A">
              <w:rPr>
                <w:color w:val="000000"/>
              </w:rPr>
              <w:t xml:space="preserve"> Rapolo Kalinausko gimnazija</w:t>
            </w:r>
          </w:p>
        </w:tc>
        <w:tc>
          <w:tcPr>
            <w:tcW w:w="3118" w:type="dxa"/>
            <w:vAlign w:val="center"/>
          </w:tcPr>
          <w:p w14:paraId="3383FBFA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>Emilija Volodko</w:t>
            </w:r>
          </w:p>
        </w:tc>
      </w:tr>
      <w:tr w:rsidR="00F45C2A" w:rsidRPr="00F45C2A" w14:paraId="1C32D047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1D58DB44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19.</w:t>
            </w:r>
          </w:p>
        </w:tc>
        <w:tc>
          <w:tcPr>
            <w:tcW w:w="5812" w:type="dxa"/>
            <w:vAlign w:val="center"/>
          </w:tcPr>
          <w:p w14:paraId="74E080BD" w14:textId="77777777" w:rsidR="00F45C2A" w:rsidRPr="00F45C2A" w:rsidRDefault="00F45C2A" w:rsidP="00F45C2A">
            <w:r w:rsidRPr="00F45C2A">
              <w:rPr>
                <w:color w:val="000000"/>
              </w:rPr>
              <w:t>Vilniaus r. Nemenčinės Gedimino gimnazija</w:t>
            </w:r>
          </w:p>
        </w:tc>
        <w:tc>
          <w:tcPr>
            <w:tcW w:w="3118" w:type="dxa"/>
            <w:vAlign w:val="center"/>
          </w:tcPr>
          <w:p w14:paraId="63B7C5F9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Irena </w:t>
            </w:r>
            <w:proofErr w:type="spellStart"/>
            <w:r w:rsidRPr="00F45C2A">
              <w:t>Trusiulevičienė</w:t>
            </w:r>
            <w:proofErr w:type="spellEnd"/>
          </w:p>
        </w:tc>
      </w:tr>
      <w:tr w:rsidR="00F45C2A" w:rsidRPr="00F45C2A" w14:paraId="7E865B0F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646D0011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20.</w:t>
            </w:r>
          </w:p>
        </w:tc>
        <w:tc>
          <w:tcPr>
            <w:tcW w:w="5812" w:type="dxa"/>
            <w:vAlign w:val="center"/>
          </w:tcPr>
          <w:p w14:paraId="44A888EE" w14:textId="77777777" w:rsidR="00F45C2A" w:rsidRPr="00F45C2A" w:rsidRDefault="00F45C2A" w:rsidP="00F45C2A">
            <w:r w:rsidRPr="00F45C2A">
              <w:rPr>
                <w:color w:val="000000"/>
              </w:rPr>
              <w:t>Vilniaus r. Nemenčinės Gedimino gimnazija</w:t>
            </w:r>
          </w:p>
        </w:tc>
        <w:tc>
          <w:tcPr>
            <w:tcW w:w="3118" w:type="dxa"/>
            <w:vAlign w:val="center"/>
          </w:tcPr>
          <w:p w14:paraId="1099FCDD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Rima </w:t>
            </w:r>
            <w:proofErr w:type="spellStart"/>
            <w:r w:rsidRPr="00F45C2A">
              <w:t>Koirienė</w:t>
            </w:r>
            <w:proofErr w:type="spellEnd"/>
          </w:p>
        </w:tc>
      </w:tr>
      <w:tr w:rsidR="00F45C2A" w:rsidRPr="00F45C2A" w14:paraId="4B8EDA65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0360582C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21.</w:t>
            </w:r>
          </w:p>
        </w:tc>
        <w:tc>
          <w:tcPr>
            <w:tcW w:w="5812" w:type="dxa"/>
            <w:vAlign w:val="center"/>
          </w:tcPr>
          <w:p w14:paraId="22233E11" w14:textId="77777777" w:rsidR="00F45C2A" w:rsidRPr="00F45C2A" w:rsidRDefault="00F45C2A" w:rsidP="00F45C2A">
            <w:r w:rsidRPr="00F45C2A">
              <w:rPr>
                <w:color w:val="000000"/>
              </w:rPr>
              <w:t>Vilniaus r. Nemenčinės Gedimino gimnazija</w:t>
            </w:r>
          </w:p>
        </w:tc>
        <w:tc>
          <w:tcPr>
            <w:tcW w:w="3118" w:type="dxa"/>
            <w:vAlign w:val="center"/>
          </w:tcPr>
          <w:p w14:paraId="3D10E0DA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>Giedrė Puškorienė</w:t>
            </w:r>
          </w:p>
        </w:tc>
      </w:tr>
      <w:tr w:rsidR="00F45C2A" w:rsidRPr="00F45C2A" w14:paraId="1E8C73A7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425D2E4E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22.</w:t>
            </w:r>
          </w:p>
        </w:tc>
        <w:tc>
          <w:tcPr>
            <w:tcW w:w="5812" w:type="dxa"/>
            <w:vAlign w:val="center"/>
          </w:tcPr>
          <w:p w14:paraId="0BC64978" w14:textId="77777777" w:rsidR="00F45C2A" w:rsidRPr="00F45C2A" w:rsidRDefault="00F45C2A" w:rsidP="00F45C2A">
            <w:r w:rsidRPr="00F45C2A">
              <w:t>Šalčininkų r. Kalesninkų Liudviko Narbuto gimnazija</w:t>
            </w:r>
          </w:p>
        </w:tc>
        <w:tc>
          <w:tcPr>
            <w:tcW w:w="3118" w:type="dxa"/>
            <w:vAlign w:val="center"/>
          </w:tcPr>
          <w:p w14:paraId="50FD3FFB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Teresa </w:t>
            </w:r>
            <w:proofErr w:type="spellStart"/>
            <w:r w:rsidRPr="00F45C2A">
              <w:t>Dzevkevič</w:t>
            </w:r>
            <w:proofErr w:type="spellEnd"/>
            <w:r w:rsidRPr="00F45C2A">
              <w:t xml:space="preserve"> </w:t>
            </w:r>
            <w:proofErr w:type="spellStart"/>
            <w:r w:rsidRPr="00F45C2A">
              <w:t>Versocka</w:t>
            </w:r>
            <w:proofErr w:type="spellEnd"/>
          </w:p>
        </w:tc>
      </w:tr>
      <w:tr w:rsidR="00F45C2A" w:rsidRPr="00F45C2A" w14:paraId="37C1EFCB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0D3D7DA0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23.</w:t>
            </w:r>
          </w:p>
        </w:tc>
        <w:tc>
          <w:tcPr>
            <w:tcW w:w="5812" w:type="dxa"/>
            <w:vAlign w:val="center"/>
          </w:tcPr>
          <w:p w14:paraId="0B092032" w14:textId="77777777" w:rsidR="00F45C2A" w:rsidRPr="00F45C2A" w:rsidRDefault="00F45C2A" w:rsidP="00F45C2A">
            <w:r w:rsidRPr="00F45C2A">
              <w:rPr>
                <w:color w:val="000000"/>
              </w:rPr>
              <w:t>Trakų rajono Lentvario pradinė mokykla</w:t>
            </w:r>
          </w:p>
        </w:tc>
        <w:tc>
          <w:tcPr>
            <w:tcW w:w="3118" w:type="dxa"/>
            <w:vAlign w:val="center"/>
          </w:tcPr>
          <w:p w14:paraId="7824D30F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Inga </w:t>
            </w:r>
            <w:proofErr w:type="spellStart"/>
            <w:r w:rsidRPr="00F45C2A">
              <w:t>Silinienė</w:t>
            </w:r>
            <w:proofErr w:type="spellEnd"/>
          </w:p>
        </w:tc>
      </w:tr>
      <w:tr w:rsidR="00F45C2A" w:rsidRPr="00F45C2A" w14:paraId="25C1C143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261916A4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24.</w:t>
            </w:r>
          </w:p>
        </w:tc>
        <w:tc>
          <w:tcPr>
            <w:tcW w:w="5812" w:type="dxa"/>
            <w:vAlign w:val="center"/>
          </w:tcPr>
          <w:p w14:paraId="2B864787" w14:textId="77777777" w:rsidR="00F45C2A" w:rsidRPr="00F45C2A" w:rsidRDefault="00F45C2A" w:rsidP="00F45C2A">
            <w:r w:rsidRPr="00F45C2A">
              <w:t>Trakų rajono Lentvario pradinė mokykla</w:t>
            </w:r>
          </w:p>
        </w:tc>
        <w:tc>
          <w:tcPr>
            <w:tcW w:w="3118" w:type="dxa"/>
            <w:vAlign w:val="center"/>
          </w:tcPr>
          <w:p w14:paraId="5972D77D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>Laimutė Aleksandravičienė</w:t>
            </w:r>
          </w:p>
        </w:tc>
      </w:tr>
      <w:tr w:rsidR="00F45C2A" w:rsidRPr="00F45C2A" w14:paraId="69FDEBB6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151FDB91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25.</w:t>
            </w:r>
          </w:p>
        </w:tc>
        <w:tc>
          <w:tcPr>
            <w:tcW w:w="5812" w:type="dxa"/>
            <w:vAlign w:val="center"/>
          </w:tcPr>
          <w:p w14:paraId="0237144F" w14:textId="77777777" w:rsidR="00F45C2A" w:rsidRPr="00F45C2A" w:rsidRDefault="00F45C2A" w:rsidP="00F45C2A">
            <w:r w:rsidRPr="00F45C2A">
              <w:t>Trakų rajono Lentvario pradinė mokykla</w:t>
            </w:r>
          </w:p>
        </w:tc>
        <w:tc>
          <w:tcPr>
            <w:tcW w:w="3118" w:type="dxa"/>
            <w:vAlign w:val="center"/>
          </w:tcPr>
          <w:p w14:paraId="1612CAE2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>Bronė Bakšienė</w:t>
            </w:r>
          </w:p>
        </w:tc>
      </w:tr>
      <w:tr w:rsidR="00F45C2A" w:rsidRPr="00F45C2A" w14:paraId="2EB48F2F" w14:textId="77777777" w:rsidTr="00923EBE">
        <w:trPr>
          <w:trHeight w:val="510"/>
        </w:trPr>
        <w:tc>
          <w:tcPr>
            <w:tcW w:w="704" w:type="dxa"/>
            <w:vAlign w:val="center"/>
          </w:tcPr>
          <w:p w14:paraId="4D488B05" w14:textId="77777777" w:rsidR="00F45C2A" w:rsidRPr="00F45C2A" w:rsidRDefault="00F45C2A" w:rsidP="00F45C2A">
            <w:pPr>
              <w:jc w:val="center"/>
              <w:rPr>
                <w:sz w:val="22"/>
                <w:szCs w:val="22"/>
              </w:rPr>
            </w:pPr>
            <w:r w:rsidRPr="00F45C2A">
              <w:rPr>
                <w:sz w:val="22"/>
                <w:szCs w:val="22"/>
              </w:rPr>
              <w:t>26.</w:t>
            </w:r>
          </w:p>
        </w:tc>
        <w:tc>
          <w:tcPr>
            <w:tcW w:w="5812" w:type="dxa"/>
            <w:vAlign w:val="center"/>
          </w:tcPr>
          <w:p w14:paraId="730A19DA" w14:textId="77777777" w:rsidR="00F45C2A" w:rsidRPr="00F45C2A" w:rsidRDefault="00F45C2A" w:rsidP="00F45C2A">
            <w:r w:rsidRPr="00F45C2A">
              <w:t>Trakų rajono Lentvario pradinė mokykla</w:t>
            </w:r>
          </w:p>
        </w:tc>
        <w:tc>
          <w:tcPr>
            <w:tcW w:w="3118" w:type="dxa"/>
            <w:vAlign w:val="center"/>
          </w:tcPr>
          <w:p w14:paraId="658EB4A2" w14:textId="77777777" w:rsidR="00F45C2A" w:rsidRPr="00F45C2A" w:rsidRDefault="00F45C2A" w:rsidP="00F45C2A">
            <w:pPr>
              <w:rPr>
                <w:lang w:eastAsia="lt-LT"/>
              </w:rPr>
            </w:pPr>
            <w:r w:rsidRPr="00F45C2A">
              <w:t xml:space="preserve">Bronė </w:t>
            </w:r>
            <w:proofErr w:type="spellStart"/>
            <w:r w:rsidRPr="00F45C2A">
              <w:t>Zagorskienė</w:t>
            </w:r>
            <w:proofErr w:type="spellEnd"/>
          </w:p>
        </w:tc>
      </w:tr>
    </w:tbl>
    <w:p w14:paraId="4A0E65F9" w14:textId="77777777" w:rsidR="00F45C2A" w:rsidRDefault="00F45C2A"/>
    <w:sectPr w:rsidR="00F45C2A" w:rsidSect="00923EBE">
      <w:pgSz w:w="11907" w:h="16840" w:code="9"/>
      <w:pgMar w:top="737" w:right="1134" w:bottom="567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27"/>
    <w:rsid w:val="001C6827"/>
    <w:rsid w:val="00442434"/>
    <w:rsid w:val="004A4352"/>
    <w:rsid w:val="007A2C4B"/>
    <w:rsid w:val="007E474D"/>
    <w:rsid w:val="008615BE"/>
    <w:rsid w:val="00923EBE"/>
    <w:rsid w:val="00BA1646"/>
    <w:rsid w:val="00DD3224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0DC"/>
  <w15:chartTrackingRefBased/>
  <w15:docId w15:val="{93E94178-012D-4734-B86E-66274FB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27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1C6827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6827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2020-10-21T11:50:00Z</dcterms:created>
  <dcterms:modified xsi:type="dcterms:W3CDTF">2020-10-21T11:58:00Z</dcterms:modified>
</cp:coreProperties>
</file>